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A9" w:rsidRPr="00C671A9" w:rsidRDefault="00C671A9" w:rsidP="00C671A9">
      <w:pPr>
        <w:jc w:val="center"/>
        <w:rPr>
          <w:rFonts w:ascii="Algerian" w:hAnsi="Algerian"/>
        </w:rPr>
      </w:pPr>
      <w:r>
        <w:rPr>
          <w:rFonts w:ascii="Algerian" w:hAnsi="Algerian"/>
        </w:rPr>
        <w:t>Szólások és Közmondások</w:t>
      </w:r>
    </w:p>
    <w:p w:rsidR="000E1840" w:rsidRDefault="00C97FDC" w:rsidP="00C97FDC">
      <w:pPr>
        <w:pStyle w:val="Listaszerbekezds"/>
        <w:numPr>
          <w:ilvl w:val="0"/>
          <w:numId w:val="1"/>
        </w:numPr>
      </w:pPr>
      <w:r>
        <w:t>Összekeveredtek a szólások szavai! Állítsd helyre a sorrendet!</w:t>
      </w: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3037"/>
        <w:gridCol w:w="7055"/>
      </w:tblGrid>
      <w:tr w:rsidR="00E26255" w:rsidTr="00E26255">
        <w:tc>
          <w:tcPr>
            <w:tcW w:w="3037" w:type="dxa"/>
          </w:tcPr>
          <w:p w:rsidR="00E26255" w:rsidRDefault="00E26255" w:rsidP="00A77089"/>
        </w:tc>
        <w:tc>
          <w:tcPr>
            <w:tcW w:w="7055" w:type="dxa"/>
          </w:tcPr>
          <w:p w:rsidR="00E26255" w:rsidRDefault="00E26255" w:rsidP="00E26255">
            <w:pPr>
              <w:jc w:val="center"/>
            </w:pPr>
            <w:r>
              <w:t>Szólás</w:t>
            </w:r>
          </w:p>
        </w:tc>
      </w:tr>
      <w:tr w:rsidR="00E26255" w:rsidTr="00E26255">
        <w:tc>
          <w:tcPr>
            <w:tcW w:w="3037" w:type="dxa"/>
          </w:tcPr>
          <w:p w:rsidR="00E26255" w:rsidRDefault="00E26255" w:rsidP="00E26255">
            <w:pPr>
              <w:spacing w:line="360" w:lineRule="auto"/>
            </w:pPr>
            <w:r>
              <w:t>mozdít, bot, fül, se</w:t>
            </w:r>
          </w:p>
        </w:tc>
        <w:tc>
          <w:tcPr>
            <w:tcW w:w="7055" w:type="dxa"/>
          </w:tcPr>
          <w:p w:rsidR="00E26255" w:rsidRDefault="00E26255" w:rsidP="00E26255">
            <w:pPr>
              <w:spacing w:line="360" w:lineRule="auto"/>
            </w:pPr>
          </w:p>
        </w:tc>
      </w:tr>
      <w:tr w:rsidR="00E26255" w:rsidTr="00E26255">
        <w:tc>
          <w:tcPr>
            <w:tcW w:w="3037" w:type="dxa"/>
          </w:tcPr>
          <w:p w:rsidR="00E26255" w:rsidRDefault="00E26255" w:rsidP="00E26255">
            <w:pPr>
              <w:spacing w:line="360" w:lineRule="auto"/>
            </w:pPr>
            <w:r>
              <w:t>saját, meg, láb, áll</w:t>
            </w:r>
          </w:p>
        </w:tc>
        <w:tc>
          <w:tcPr>
            <w:tcW w:w="7055" w:type="dxa"/>
          </w:tcPr>
          <w:p w:rsidR="00E26255" w:rsidRDefault="00E26255" w:rsidP="00E26255">
            <w:pPr>
              <w:spacing w:line="360" w:lineRule="auto"/>
            </w:pPr>
          </w:p>
        </w:tc>
      </w:tr>
      <w:tr w:rsidR="00E26255" w:rsidTr="00E26255">
        <w:tc>
          <w:tcPr>
            <w:tcW w:w="3037" w:type="dxa"/>
          </w:tcPr>
          <w:p w:rsidR="00E26255" w:rsidRDefault="00E26255" w:rsidP="00E26255">
            <w:pPr>
              <w:spacing w:line="360" w:lineRule="auto"/>
            </w:pPr>
            <w:r>
              <w:t>éhség, szem, kopog</w:t>
            </w:r>
          </w:p>
        </w:tc>
        <w:tc>
          <w:tcPr>
            <w:tcW w:w="7055" w:type="dxa"/>
          </w:tcPr>
          <w:p w:rsidR="00E26255" w:rsidRDefault="00E26255" w:rsidP="00E26255">
            <w:pPr>
              <w:spacing w:line="360" w:lineRule="auto"/>
            </w:pPr>
          </w:p>
        </w:tc>
      </w:tr>
      <w:tr w:rsidR="00E26255" w:rsidTr="00E26255">
        <w:tc>
          <w:tcPr>
            <w:tcW w:w="3037" w:type="dxa"/>
          </w:tcPr>
          <w:p w:rsidR="00E26255" w:rsidRDefault="00E26255" w:rsidP="00E26255">
            <w:pPr>
              <w:spacing w:line="360" w:lineRule="auto"/>
            </w:pPr>
            <w:r>
              <w:t>kéz, bánik, vele, kesztyű</w:t>
            </w:r>
          </w:p>
        </w:tc>
        <w:tc>
          <w:tcPr>
            <w:tcW w:w="7055" w:type="dxa"/>
          </w:tcPr>
          <w:p w:rsidR="00E26255" w:rsidRDefault="00E26255" w:rsidP="00E26255">
            <w:pPr>
              <w:spacing w:line="360" w:lineRule="auto"/>
            </w:pPr>
          </w:p>
        </w:tc>
      </w:tr>
      <w:tr w:rsidR="00E26255" w:rsidTr="00E26255">
        <w:tc>
          <w:tcPr>
            <w:tcW w:w="3037" w:type="dxa"/>
          </w:tcPr>
          <w:p w:rsidR="00E26255" w:rsidRDefault="00E26255" w:rsidP="00E26255">
            <w:pPr>
              <w:spacing w:line="360" w:lineRule="auto"/>
            </w:pPr>
            <w:r>
              <w:t>világ, nyit, jár, szem</w:t>
            </w:r>
          </w:p>
        </w:tc>
        <w:tc>
          <w:tcPr>
            <w:tcW w:w="7055" w:type="dxa"/>
          </w:tcPr>
          <w:p w:rsidR="00E26255" w:rsidRDefault="00E26255" w:rsidP="00E26255">
            <w:pPr>
              <w:spacing w:line="360" w:lineRule="auto"/>
            </w:pPr>
          </w:p>
        </w:tc>
      </w:tr>
      <w:tr w:rsidR="00E26255" w:rsidTr="00E26255">
        <w:tc>
          <w:tcPr>
            <w:tcW w:w="3037" w:type="dxa"/>
          </w:tcPr>
          <w:p w:rsidR="00E26255" w:rsidRDefault="00E26255" w:rsidP="00E26255">
            <w:pPr>
              <w:spacing w:line="360" w:lineRule="auto"/>
            </w:pPr>
            <w:r>
              <w:t xml:space="preserve">fül, </w:t>
            </w:r>
            <w:proofErr w:type="gramStart"/>
            <w:r>
              <w:t>el, mellett</w:t>
            </w:r>
            <w:proofErr w:type="gramEnd"/>
            <w:r>
              <w:t>, ereszt</w:t>
            </w:r>
          </w:p>
        </w:tc>
        <w:tc>
          <w:tcPr>
            <w:tcW w:w="7055" w:type="dxa"/>
          </w:tcPr>
          <w:p w:rsidR="00E26255" w:rsidRDefault="00E26255" w:rsidP="00E26255">
            <w:pPr>
              <w:spacing w:line="360" w:lineRule="auto"/>
            </w:pPr>
          </w:p>
        </w:tc>
      </w:tr>
      <w:tr w:rsidR="00E26255" w:rsidTr="00E26255">
        <w:tc>
          <w:tcPr>
            <w:tcW w:w="3037" w:type="dxa"/>
          </w:tcPr>
          <w:p w:rsidR="00E26255" w:rsidRDefault="00E26255" w:rsidP="00E26255">
            <w:pPr>
              <w:spacing w:line="360" w:lineRule="auto"/>
            </w:pPr>
            <w:r>
              <w:t>szem, szégyen, ki, majd, sül</w:t>
            </w:r>
          </w:p>
        </w:tc>
        <w:tc>
          <w:tcPr>
            <w:tcW w:w="7055" w:type="dxa"/>
          </w:tcPr>
          <w:p w:rsidR="00E26255" w:rsidRDefault="00E26255" w:rsidP="00E26255">
            <w:pPr>
              <w:spacing w:line="360" w:lineRule="auto"/>
            </w:pPr>
          </w:p>
        </w:tc>
      </w:tr>
      <w:tr w:rsidR="00E26255" w:rsidTr="00E26255">
        <w:tc>
          <w:tcPr>
            <w:tcW w:w="3037" w:type="dxa"/>
          </w:tcPr>
          <w:p w:rsidR="00E26255" w:rsidRDefault="00E26255" w:rsidP="00E26255">
            <w:pPr>
              <w:spacing w:line="360" w:lineRule="auto"/>
            </w:pPr>
            <w:r>
              <w:t>bogár, fül, tesz</w:t>
            </w:r>
          </w:p>
        </w:tc>
        <w:tc>
          <w:tcPr>
            <w:tcW w:w="7055" w:type="dxa"/>
          </w:tcPr>
          <w:p w:rsidR="00E26255" w:rsidRDefault="00E26255" w:rsidP="00E26255">
            <w:pPr>
              <w:spacing w:line="360" w:lineRule="auto"/>
            </w:pPr>
          </w:p>
        </w:tc>
      </w:tr>
      <w:tr w:rsidR="00E26255" w:rsidTr="00E26255">
        <w:tc>
          <w:tcPr>
            <w:tcW w:w="3037" w:type="dxa"/>
          </w:tcPr>
          <w:p w:rsidR="00E26255" w:rsidRDefault="00E26255" w:rsidP="00E26255">
            <w:pPr>
              <w:spacing w:line="360" w:lineRule="auto"/>
            </w:pPr>
            <w:r>
              <w:t>láb, magyaráz, kéz</w:t>
            </w:r>
          </w:p>
        </w:tc>
        <w:tc>
          <w:tcPr>
            <w:tcW w:w="7055" w:type="dxa"/>
          </w:tcPr>
          <w:p w:rsidR="00E26255" w:rsidRDefault="00E26255" w:rsidP="00E26255">
            <w:pPr>
              <w:spacing w:line="360" w:lineRule="auto"/>
            </w:pPr>
          </w:p>
        </w:tc>
      </w:tr>
      <w:tr w:rsidR="00E26255" w:rsidTr="00E26255">
        <w:tc>
          <w:tcPr>
            <w:tcW w:w="3037" w:type="dxa"/>
          </w:tcPr>
          <w:p w:rsidR="00E26255" w:rsidRDefault="00E26255" w:rsidP="00E26255">
            <w:pPr>
              <w:spacing w:line="360" w:lineRule="auto"/>
            </w:pPr>
            <w:r>
              <w:t>lát, több, szem</w:t>
            </w:r>
          </w:p>
        </w:tc>
        <w:tc>
          <w:tcPr>
            <w:tcW w:w="7055" w:type="dxa"/>
          </w:tcPr>
          <w:p w:rsidR="00E26255" w:rsidRDefault="00E26255" w:rsidP="00E26255">
            <w:pPr>
              <w:spacing w:line="360" w:lineRule="auto"/>
            </w:pPr>
          </w:p>
        </w:tc>
      </w:tr>
    </w:tbl>
    <w:p w:rsidR="00C671A9" w:rsidRDefault="00C671A9" w:rsidP="00E26255"/>
    <w:p w:rsidR="00C671A9" w:rsidRDefault="00C671A9" w:rsidP="00C671A9">
      <w:pPr>
        <w:pStyle w:val="Listaszerbekezds"/>
        <w:numPr>
          <w:ilvl w:val="0"/>
          <w:numId w:val="1"/>
        </w:numPr>
      </w:pPr>
      <w:proofErr w:type="spellStart"/>
      <w:r>
        <w:t>Párosítsd</w:t>
      </w:r>
      <w:proofErr w:type="spellEnd"/>
      <w:r>
        <w:t xml:space="preserve"> össze a szólásokat!</w:t>
      </w:r>
    </w:p>
    <w:p w:rsidR="00C671A9" w:rsidRDefault="00C671A9" w:rsidP="00C671A9">
      <w:pPr>
        <w:ind w:left="360"/>
      </w:pPr>
      <w:r w:rsidRPr="00C671A9">
        <w:drawing>
          <wp:inline distT="0" distB="0" distL="0" distR="0" wp14:anchorId="03919C64" wp14:editId="17F40593">
            <wp:extent cx="5760720" cy="232537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2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C671A9" w:rsidTr="00C671A9">
        <w:tc>
          <w:tcPr>
            <w:tcW w:w="906" w:type="dxa"/>
          </w:tcPr>
          <w:p w:rsidR="00C671A9" w:rsidRDefault="00C671A9" w:rsidP="00C671A9">
            <w:r>
              <w:t>1.</w:t>
            </w:r>
          </w:p>
        </w:tc>
        <w:tc>
          <w:tcPr>
            <w:tcW w:w="906" w:type="dxa"/>
          </w:tcPr>
          <w:p w:rsidR="00C671A9" w:rsidRDefault="00C671A9" w:rsidP="00C671A9">
            <w:r>
              <w:t>2.</w:t>
            </w:r>
          </w:p>
        </w:tc>
        <w:tc>
          <w:tcPr>
            <w:tcW w:w="906" w:type="dxa"/>
          </w:tcPr>
          <w:p w:rsidR="00C671A9" w:rsidRDefault="00C671A9" w:rsidP="00C671A9">
            <w:r>
              <w:t>3.</w:t>
            </w:r>
          </w:p>
        </w:tc>
        <w:tc>
          <w:tcPr>
            <w:tcW w:w="906" w:type="dxa"/>
          </w:tcPr>
          <w:p w:rsidR="00C671A9" w:rsidRDefault="00C671A9" w:rsidP="00C671A9">
            <w:r>
              <w:t>4.</w:t>
            </w:r>
          </w:p>
        </w:tc>
        <w:tc>
          <w:tcPr>
            <w:tcW w:w="906" w:type="dxa"/>
          </w:tcPr>
          <w:p w:rsidR="00C671A9" w:rsidRDefault="00C671A9" w:rsidP="00C671A9">
            <w:r>
              <w:t>5.</w:t>
            </w:r>
          </w:p>
        </w:tc>
        <w:tc>
          <w:tcPr>
            <w:tcW w:w="906" w:type="dxa"/>
          </w:tcPr>
          <w:p w:rsidR="00C671A9" w:rsidRDefault="00C671A9" w:rsidP="00C671A9">
            <w:r>
              <w:t>6.</w:t>
            </w:r>
          </w:p>
        </w:tc>
        <w:tc>
          <w:tcPr>
            <w:tcW w:w="906" w:type="dxa"/>
          </w:tcPr>
          <w:p w:rsidR="00C671A9" w:rsidRDefault="00C671A9" w:rsidP="00C671A9">
            <w:r>
              <w:t>7.</w:t>
            </w:r>
          </w:p>
        </w:tc>
        <w:tc>
          <w:tcPr>
            <w:tcW w:w="906" w:type="dxa"/>
          </w:tcPr>
          <w:p w:rsidR="00C671A9" w:rsidRDefault="00C671A9" w:rsidP="00C671A9">
            <w:r>
              <w:t>8.</w:t>
            </w:r>
          </w:p>
        </w:tc>
        <w:tc>
          <w:tcPr>
            <w:tcW w:w="907" w:type="dxa"/>
          </w:tcPr>
          <w:p w:rsidR="00C671A9" w:rsidRDefault="00C671A9" w:rsidP="00C671A9">
            <w:r>
              <w:t>9.</w:t>
            </w:r>
          </w:p>
        </w:tc>
        <w:tc>
          <w:tcPr>
            <w:tcW w:w="907" w:type="dxa"/>
          </w:tcPr>
          <w:p w:rsidR="00C671A9" w:rsidRDefault="00C671A9" w:rsidP="00C671A9">
            <w:r>
              <w:t>10.</w:t>
            </w:r>
          </w:p>
        </w:tc>
      </w:tr>
      <w:tr w:rsidR="00C671A9" w:rsidTr="00C671A9">
        <w:tc>
          <w:tcPr>
            <w:tcW w:w="906" w:type="dxa"/>
          </w:tcPr>
          <w:p w:rsidR="00C671A9" w:rsidRDefault="00C671A9" w:rsidP="00C671A9"/>
        </w:tc>
        <w:tc>
          <w:tcPr>
            <w:tcW w:w="906" w:type="dxa"/>
          </w:tcPr>
          <w:p w:rsidR="00C671A9" w:rsidRDefault="00C671A9" w:rsidP="00C671A9"/>
        </w:tc>
        <w:tc>
          <w:tcPr>
            <w:tcW w:w="906" w:type="dxa"/>
          </w:tcPr>
          <w:p w:rsidR="00C671A9" w:rsidRDefault="00C671A9" w:rsidP="00C671A9"/>
        </w:tc>
        <w:tc>
          <w:tcPr>
            <w:tcW w:w="906" w:type="dxa"/>
          </w:tcPr>
          <w:p w:rsidR="00C671A9" w:rsidRDefault="00C671A9" w:rsidP="00C671A9"/>
        </w:tc>
        <w:tc>
          <w:tcPr>
            <w:tcW w:w="906" w:type="dxa"/>
          </w:tcPr>
          <w:p w:rsidR="00C671A9" w:rsidRDefault="00C671A9" w:rsidP="00C671A9"/>
        </w:tc>
        <w:tc>
          <w:tcPr>
            <w:tcW w:w="906" w:type="dxa"/>
          </w:tcPr>
          <w:p w:rsidR="00C671A9" w:rsidRDefault="00C671A9" w:rsidP="00C671A9"/>
        </w:tc>
        <w:tc>
          <w:tcPr>
            <w:tcW w:w="906" w:type="dxa"/>
          </w:tcPr>
          <w:p w:rsidR="00C671A9" w:rsidRDefault="00C671A9" w:rsidP="00C671A9"/>
        </w:tc>
        <w:tc>
          <w:tcPr>
            <w:tcW w:w="906" w:type="dxa"/>
          </w:tcPr>
          <w:p w:rsidR="00C671A9" w:rsidRDefault="00C671A9" w:rsidP="00C671A9"/>
        </w:tc>
        <w:tc>
          <w:tcPr>
            <w:tcW w:w="907" w:type="dxa"/>
          </w:tcPr>
          <w:p w:rsidR="00C671A9" w:rsidRDefault="00C671A9" w:rsidP="00C671A9"/>
        </w:tc>
        <w:tc>
          <w:tcPr>
            <w:tcW w:w="907" w:type="dxa"/>
          </w:tcPr>
          <w:p w:rsidR="00C671A9" w:rsidRDefault="00C671A9" w:rsidP="00C671A9"/>
        </w:tc>
      </w:tr>
    </w:tbl>
    <w:p w:rsidR="00C671A9" w:rsidRDefault="00C671A9" w:rsidP="00C671A9">
      <w:pPr>
        <w:ind w:left="360"/>
      </w:pPr>
    </w:p>
    <w:p w:rsidR="00141F80" w:rsidRDefault="00141F80" w:rsidP="00141F80">
      <w:pPr>
        <w:spacing w:after="0"/>
        <w:ind w:left="360"/>
      </w:pPr>
      <w:r>
        <w:t>3. Összekeveredtek a szólások, közmondások. Tegyél rendet a szólások között!</w:t>
      </w:r>
    </w:p>
    <w:p w:rsidR="00141F80" w:rsidRDefault="00141F80" w:rsidP="00141F80">
      <w:pPr>
        <w:spacing w:after="0"/>
        <w:ind w:left="360"/>
      </w:pPr>
    </w:p>
    <w:p w:rsidR="00350850" w:rsidRDefault="00350850" w:rsidP="00350850">
      <w:pPr>
        <w:pStyle w:val="Listaszerbekezds"/>
        <w:numPr>
          <w:ilvl w:val="0"/>
          <w:numId w:val="2"/>
        </w:numPr>
        <w:spacing w:after="0"/>
      </w:pPr>
      <w:r>
        <w:t>Ki korán kel, olyan a fogadjisten.</w:t>
      </w:r>
    </w:p>
    <w:p w:rsidR="00350850" w:rsidRDefault="00350850" w:rsidP="00350850">
      <w:pPr>
        <w:pStyle w:val="Listaszerbekezds"/>
        <w:numPr>
          <w:ilvl w:val="0"/>
          <w:numId w:val="2"/>
        </w:numPr>
        <w:spacing w:after="0"/>
      </w:pPr>
      <w:r>
        <w:t>Aranyat lel, ahol nincs.</w:t>
      </w:r>
    </w:p>
    <w:p w:rsidR="00350850" w:rsidRDefault="00350850" w:rsidP="00350850">
      <w:pPr>
        <w:pStyle w:val="Listaszerbekezds"/>
        <w:numPr>
          <w:ilvl w:val="0"/>
          <w:numId w:val="2"/>
        </w:numPr>
        <w:spacing w:after="0"/>
      </w:pPr>
      <w:r>
        <w:t>Ott ne keress, amint szaladsz.</w:t>
      </w:r>
    </w:p>
    <w:p w:rsidR="00350850" w:rsidRDefault="00350850" w:rsidP="00350850">
      <w:pPr>
        <w:pStyle w:val="Listaszerbekezds"/>
        <w:numPr>
          <w:ilvl w:val="0"/>
          <w:numId w:val="2"/>
        </w:numPr>
        <w:spacing w:after="0"/>
      </w:pPr>
      <w:r>
        <w:t>Úgy haladsz, kinek kedves a kalitka.</w:t>
      </w:r>
    </w:p>
    <w:p w:rsidR="00350850" w:rsidRDefault="00350850" w:rsidP="00350850">
      <w:pPr>
        <w:pStyle w:val="Listaszerbekezds"/>
        <w:numPr>
          <w:ilvl w:val="0"/>
          <w:numId w:val="2"/>
        </w:numPr>
        <w:spacing w:after="0"/>
      </w:pPr>
      <w:r>
        <w:t>Olyan madár ritka, amilyen a mosdó.</w:t>
      </w:r>
    </w:p>
    <w:p w:rsidR="00350850" w:rsidRDefault="00350850" w:rsidP="00350850">
      <w:pPr>
        <w:pStyle w:val="Listaszerbekezds"/>
        <w:numPr>
          <w:ilvl w:val="0"/>
          <w:numId w:val="2"/>
        </w:numPr>
        <w:spacing w:after="0"/>
      </w:pPr>
      <w:r>
        <w:t>Olyan a törölköző, amilyen az adjonisten.</w:t>
      </w:r>
    </w:p>
    <w:p w:rsidR="00350850" w:rsidRDefault="00350850" w:rsidP="00350850">
      <w:pPr>
        <w:spacing w:after="0"/>
      </w:pPr>
    </w:p>
    <w:p w:rsidR="00350850" w:rsidRDefault="00350850" w:rsidP="00350850">
      <w:pPr>
        <w:spacing w:after="0"/>
      </w:pPr>
    </w:p>
    <w:p w:rsidR="00350850" w:rsidRDefault="00350850" w:rsidP="00350850">
      <w:pPr>
        <w:spacing w:after="0"/>
      </w:pPr>
    </w:p>
    <w:p w:rsidR="00350850" w:rsidRDefault="00350850" w:rsidP="00350850">
      <w:pPr>
        <w:spacing w:after="0"/>
      </w:pPr>
    </w:p>
    <w:p w:rsidR="00350850" w:rsidRDefault="00350850" w:rsidP="00350850">
      <w:pPr>
        <w:spacing w:after="0"/>
      </w:pPr>
    </w:p>
    <w:p w:rsidR="00350850" w:rsidRDefault="00350850" w:rsidP="00350850">
      <w:pPr>
        <w:spacing w:after="0"/>
      </w:pPr>
    </w:p>
    <w:p w:rsidR="00350850" w:rsidRDefault="00350850" w:rsidP="00350850">
      <w:pPr>
        <w:spacing w:after="0"/>
      </w:pPr>
    </w:p>
    <w:p w:rsidR="00350850" w:rsidRDefault="00350850" w:rsidP="00350850">
      <w:pPr>
        <w:spacing w:after="0"/>
      </w:pPr>
      <w:r>
        <w:t>Megoldás:</w:t>
      </w:r>
    </w:p>
    <w:p w:rsidR="00350850" w:rsidRDefault="00350850" w:rsidP="00350850">
      <w:pPr>
        <w:pStyle w:val="Listaszerbekezds"/>
        <w:numPr>
          <w:ilvl w:val="0"/>
          <w:numId w:val="4"/>
        </w:numPr>
      </w:pPr>
      <w:r>
        <w:t>Összekeveredtek a szólások szavai! Állítsd helyre a sorrendet!</w:t>
      </w: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5046"/>
        <w:gridCol w:w="5050"/>
      </w:tblGrid>
      <w:tr w:rsidR="00350850" w:rsidTr="00350850">
        <w:tc>
          <w:tcPr>
            <w:tcW w:w="5228" w:type="dxa"/>
          </w:tcPr>
          <w:p w:rsidR="00350850" w:rsidRDefault="00350850" w:rsidP="00350850">
            <w:r>
              <w:t>mozdít, bot, fül, se</w:t>
            </w:r>
          </w:p>
        </w:tc>
        <w:tc>
          <w:tcPr>
            <w:tcW w:w="5228" w:type="dxa"/>
          </w:tcPr>
          <w:p w:rsidR="00350850" w:rsidRDefault="00350850" w:rsidP="00350850">
            <w:r>
              <w:t>Füle botját se mozdítja.</w:t>
            </w:r>
          </w:p>
        </w:tc>
      </w:tr>
      <w:tr w:rsidR="00350850" w:rsidTr="00350850">
        <w:tc>
          <w:tcPr>
            <w:tcW w:w="5228" w:type="dxa"/>
          </w:tcPr>
          <w:p w:rsidR="00350850" w:rsidRDefault="00350850" w:rsidP="00350850">
            <w:r>
              <w:t>saját, meg, láb, áll</w:t>
            </w:r>
          </w:p>
        </w:tc>
        <w:tc>
          <w:tcPr>
            <w:tcW w:w="5228" w:type="dxa"/>
          </w:tcPr>
          <w:p w:rsidR="00350850" w:rsidRDefault="00350850" w:rsidP="00350850">
            <w:r>
              <w:t>Megáll a saját lábán.</w:t>
            </w:r>
          </w:p>
        </w:tc>
      </w:tr>
      <w:tr w:rsidR="00350850" w:rsidTr="00350850">
        <w:tc>
          <w:tcPr>
            <w:tcW w:w="5228" w:type="dxa"/>
          </w:tcPr>
          <w:p w:rsidR="00350850" w:rsidRDefault="00350850" w:rsidP="00350850">
            <w:r>
              <w:t>éhség, szem, kopog</w:t>
            </w:r>
          </w:p>
        </w:tc>
        <w:tc>
          <w:tcPr>
            <w:tcW w:w="5228" w:type="dxa"/>
          </w:tcPr>
          <w:p w:rsidR="00350850" w:rsidRDefault="00350850" w:rsidP="00350850">
            <w:r>
              <w:t>Kopog a szeme az éhségtől.</w:t>
            </w:r>
          </w:p>
        </w:tc>
      </w:tr>
      <w:tr w:rsidR="00350850" w:rsidTr="00350850">
        <w:tc>
          <w:tcPr>
            <w:tcW w:w="5228" w:type="dxa"/>
          </w:tcPr>
          <w:p w:rsidR="00350850" w:rsidRDefault="00350850" w:rsidP="00350850">
            <w:r>
              <w:t>kéz, bánik, vele, kesztyű</w:t>
            </w:r>
          </w:p>
        </w:tc>
        <w:tc>
          <w:tcPr>
            <w:tcW w:w="5228" w:type="dxa"/>
          </w:tcPr>
          <w:p w:rsidR="00350850" w:rsidRDefault="00350850" w:rsidP="00350850">
            <w:r>
              <w:t>Kesztyűs kézzel bánik vele.</w:t>
            </w:r>
          </w:p>
        </w:tc>
      </w:tr>
      <w:tr w:rsidR="00350850" w:rsidTr="00350850">
        <w:tc>
          <w:tcPr>
            <w:tcW w:w="5228" w:type="dxa"/>
          </w:tcPr>
          <w:p w:rsidR="00350850" w:rsidRDefault="00350850" w:rsidP="00350850">
            <w:r>
              <w:t>világ, nyit, jár, szem</w:t>
            </w:r>
          </w:p>
        </w:tc>
        <w:tc>
          <w:tcPr>
            <w:tcW w:w="5228" w:type="dxa"/>
          </w:tcPr>
          <w:p w:rsidR="00350850" w:rsidRDefault="00350850" w:rsidP="00350850">
            <w:r>
              <w:t>Nyitott szemmel jár a világban.</w:t>
            </w:r>
          </w:p>
        </w:tc>
      </w:tr>
      <w:tr w:rsidR="00350850" w:rsidTr="00350850">
        <w:tc>
          <w:tcPr>
            <w:tcW w:w="5228" w:type="dxa"/>
          </w:tcPr>
          <w:p w:rsidR="00350850" w:rsidRDefault="00350850" w:rsidP="00350850">
            <w:r>
              <w:t xml:space="preserve">fül, </w:t>
            </w:r>
            <w:proofErr w:type="gramStart"/>
            <w:r>
              <w:t>el, mellett</w:t>
            </w:r>
            <w:proofErr w:type="gramEnd"/>
            <w:r>
              <w:t>, ereszt</w:t>
            </w:r>
          </w:p>
        </w:tc>
        <w:tc>
          <w:tcPr>
            <w:tcW w:w="5228" w:type="dxa"/>
          </w:tcPr>
          <w:p w:rsidR="00350850" w:rsidRDefault="00350850" w:rsidP="00350850">
            <w:r>
              <w:t>Elereszti a füle mellett.</w:t>
            </w:r>
          </w:p>
        </w:tc>
      </w:tr>
      <w:tr w:rsidR="00350850" w:rsidTr="00350850">
        <w:tc>
          <w:tcPr>
            <w:tcW w:w="5228" w:type="dxa"/>
          </w:tcPr>
          <w:p w:rsidR="00350850" w:rsidRDefault="00350850" w:rsidP="00350850">
            <w:r>
              <w:t>szem, szégyen, ki, majd, sül</w:t>
            </w:r>
          </w:p>
        </w:tc>
        <w:tc>
          <w:tcPr>
            <w:tcW w:w="5228" w:type="dxa"/>
          </w:tcPr>
          <w:p w:rsidR="00350850" w:rsidRDefault="00350850" w:rsidP="00350850">
            <w:r>
              <w:t>Majd kisül a szeme a szégyentől.</w:t>
            </w:r>
          </w:p>
        </w:tc>
      </w:tr>
      <w:tr w:rsidR="00350850" w:rsidTr="00350850">
        <w:tc>
          <w:tcPr>
            <w:tcW w:w="5228" w:type="dxa"/>
          </w:tcPr>
          <w:p w:rsidR="00350850" w:rsidRDefault="00E26255" w:rsidP="00350850">
            <w:r>
              <w:t>bogár, fül, tesz</w:t>
            </w:r>
          </w:p>
        </w:tc>
        <w:tc>
          <w:tcPr>
            <w:tcW w:w="5228" w:type="dxa"/>
          </w:tcPr>
          <w:p w:rsidR="00350850" w:rsidRDefault="00E26255" w:rsidP="00350850">
            <w:r>
              <w:t>Bogarat tesz a fülébe</w:t>
            </w:r>
          </w:p>
        </w:tc>
      </w:tr>
      <w:tr w:rsidR="00350850" w:rsidTr="00350850">
        <w:tc>
          <w:tcPr>
            <w:tcW w:w="5228" w:type="dxa"/>
          </w:tcPr>
          <w:p w:rsidR="00350850" w:rsidRDefault="00E26255" w:rsidP="00350850">
            <w:r>
              <w:t>láb, magyaráz, kéz</w:t>
            </w:r>
          </w:p>
        </w:tc>
        <w:tc>
          <w:tcPr>
            <w:tcW w:w="5228" w:type="dxa"/>
          </w:tcPr>
          <w:p w:rsidR="00350850" w:rsidRDefault="00E26255" w:rsidP="00350850">
            <w:r>
              <w:t>Magyaráz kézzel-lábbal</w:t>
            </w:r>
          </w:p>
        </w:tc>
      </w:tr>
      <w:tr w:rsidR="00E26255" w:rsidTr="00350850">
        <w:tc>
          <w:tcPr>
            <w:tcW w:w="5228" w:type="dxa"/>
          </w:tcPr>
          <w:p w:rsidR="00E26255" w:rsidRDefault="00E26255" w:rsidP="00350850">
            <w:r>
              <w:t>lát, több, szem</w:t>
            </w:r>
          </w:p>
        </w:tc>
        <w:tc>
          <w:tcPr>
            <w:tcW w:w="5228" w:type="dxa"/>
          </w:tcPr>
          <w:p w:rsidR="00E26255" w:rsidRDefault="00E26255" w:rsidP="00350850">
            <w:r>
              <w:t>Több szem többet lát.</w:t>
            </w:r>
          </w:p>
        </w:tc>
      </w:tr>
    </w:tbl>
    <w:p w:rsidR="00350850" w:rsidRDefault="00350850" w:rsidP="00E26255"/>
    <w:p w:rsidR="00350850" w:rsidRDefault="00350850" w:rsidP="00350850">
      <w:pPr>
        <w:pStyle w:val="Listaszerbekezds"/>
        <w:numPr>
          <w:ilvl w:val="0"/>
          <w:numId w:val="4"/>
        </w:numPr>
      </w:pPr>
      <w:proofErr w:type="spellStart"/>
      <w:r>
        <w:t>Párosítsd</w:t>
      </w:r>
      <w:proofErr w:type="spellEnd"/>
      <w:r>
        <w:t xml:space="preserve"> össze a szólásokat!</w:t>
      </w:r>
    </w:p>
    <w:p w:rsidR="00350850" w:rsidRDefault="00350850" w:rsidP="00350850">
      <w:pPr>
        <w:ind w:left="360"/>
      </w:pPr>
      <w:r w:rsidRPr="00C671A9">
        <w:drawing>
          <wp:inline distT="0" distB="0" distL="0" distR="0" wp14:anchorId="4BC1711D" wp14:editId="571D36C2">
            <wp:extent cx="5760720" cy="232537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2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350850" w:rsidTr="00A77089">
        <w:tc>
          <w:tcPr>
            <w:tcW w:w="906" w:type="dxa"/>
          </w:tcPr>
          <w:p w:rsidR="00350850" w:rsidRDefault="00350850" w:rsidP="00A77089">
            <w:r>
              <w:t>1.</w:t>
            </w:r>
          </w:p>
        </w:tc>
        <w:tc>
          <w:tcPr>
            <w:tcW w:w="906" w:type="dxa"/>
          </w:tcPr>
          <w:p w:rsidR="00350850" w:rsidRDefault="00350850" w:rsidP="00A77089">
            <w:r>
              <w:t>2.</w:t>
            </w:r>
          </w:p>
        </w:tc>
        <w:tc>
          <w:tcPr>
            <w:tcW w:w="906" w:type="dxa"/>
          </w:tcPr>
          <w:p w:rsidR="00350850" w:rsidRDefault="00350850" w:rsidP="00A77089">
            <w:r>
              <w:t>3.</w:t>
            </w:r>
          </w:p>
        </w:tc>
        <w:tc>
          <w:tcPr>
            <w:tcW w:w="906" w:type="dxa"/>
          </w:tcPr>
          <w:p w:rsidR="00350850" w:rsidRDefault="00350850" w:rsidP="00A77089">
            <w:r>
              <w:t>4.</w:t>
            </w:r>
          </w:p>
        </w:tc>
        <w:tc>
          <w:tcPr>
            <w:tcW w:w="906" w:type="dxa"/>
          </w:tcPr>
          <w:p w:rsidR="00350850" w:rsidRDefault="00350850" w:rsidP="00A77089">
            <w:r>
              <w:t>5.</w:t>
            </w:r>
          </w:p>
        </w:tc>
        <w:tc>
          <w:tcPr>
            <w:tcW w:w="906" w:type="dxa"/>
          </w:tcPr>
          <w:p w:rsidR="00350850" w:rsidRDefault="00350850" w:rsidP="00A77089">
            <w:r>
              <w:t>6.</w:t>
            </w:r>
          </w:p>
        </w:tc>
        <w:tc>
          <w:tcPr>
            <w:tcW w:w="906" w:type="dxa"/>
          </w:tcPr>
          <w:p w:rsidR="00350850" w:rsidRDefault="00350850" w:rsidP="00A77089">
            <w:r>
              <w:t>7.</w:t>
            </w:r>
          </w:p>
        </w:tc>
        <w:tc>
          <w:tcPr>
            <w:tcW w:w="906" w:type="dxa"/>
          </w:tcPr>
          <w:p w:rsidR="00350850" w:rsidRDefault="00350850" w:rsidP="00A77089">
            <w:r>
              <w:t>8.</w:t>
            </w:r>
          </w:p>
        </w:tc>
        <w:tc>
          <w:tcPr>
            <w:tcW w:w="907" w:type="dxa"/>
          </w:tcPr>
          <w:p w:rsidR="00350850" w:rsidRDefault="00350850" w:rsidP="00A77089">
            <w:r>
              <w:t>9.</w:t>
            </w:r>
          </w:p>
        </w:tc>
        <w:tc>
          <w:tcPr>
            <w:tcW w:w="907" w:type="dxa"/>
          </w:tcPr>
          <w:p w:rsidR="00350850" w:rsidRDefault="00350850" w:rsidP="00A77089">
            <w:r>
              <w:t>10.</w:t>
            </w:r>
          </w:p>
        </w:tc>
      </w:tr>
      <w:tr w:rsidR="00350850" w:rsidTr="00A77089">
        <w:tc>
          <w:tcPr>
            <w:tcW w:w="906" w:type="dxa"/>
          </w:tcPr>
          <w:p w:rsidR="00350850" w:rsidRDefault="00E26255" w:rsidP="00A77089">
            <w:r>
              <w:t>f</w:t>
            </w:r>
          </w:p>
        </w:tc>
        <w:tc>
          <w:tcPr>
            <w:tcW w:w="906" w:type="dxa"/>
          </w:tcPr>
          <w:p w:rsidR="00350850" w:rsidRDefault="00E26255" w:rsidP="00A77089">
            <w:r>
              <w:t>i</w:t>
            </w:r>
          </w:p>
        </w:tc>
        <w:tc>
          <w:tcPr>
            <w:tcW w:w="906" w:type="dxa"/>
          </w:tcPr>
          <w:p w:rsidR="00350850" w:rsidRDefault="00E26255" w:rsidP="00A77089">
            <w:r>
              <w:t>g</w:t>
            </w:r>
          </w:p>
        </w:tc>
        <w:tc>
          <w:tcPr>
            <w:tcW w:w="906" w:type="dxa"/>
          </w:tcPr>
          <w:p w:rsidR="00350850" w:rsidRDefault="00E26255" w:rsidP="00A77089">
            <w:r>
              <w:t>b</w:t>
            </w:r>
          </w:p>
        </w:tc>
        <w:tc>
          <w:tcPr>
            <w:tcW w:w="906" w:type="dxa"/>
          </w:tcPr>
          <w:p w:rsidR="00350850" w:rsidRDefault="00E26255" w:rsidP="00A77089">
            <w:r>
              <w:t>c</w:t>
            </w:r>
          </w:p>
        </w:tc>
        <w:tc>
          <w:tcPr>
            <w:tcW w:w="906" w:type="dxa"/>
          </w:tcPr>
          <w:p w:rsidR="00350850" w:rsidRDefault="00E26255" w:rsidP="00A77089">
            <w:r>
              <w:t>d</w:t>
            </w:r>
          </w:p>
        </w:tc>
        <w:tc>
          <w:tcPr>
            <w:tcW w:w="906" w:type="dxa"/>
          </w:tcPr>
          <w:p w:rsidR="00350850" w:rsidRDefault="00E26255" w:rsidP="00A77089">
            <w:r>
              <w:t>j</w:t>
            </w:r>
          </w:p>
        </w:tc>
        <w:tc>
          <w:tcPr>
            <w:tcW w:w="906" w:type="dxa"/>
          </w:tcPr>
          <w:p w:rsidR="00350850" w:rsidRDefault="00E26255" w:rsidP="00A77089">
            <w:r>
              <w:t>e</w:t>
            </w:r>
          </w:p>
        </w:tc>
        <w:tc>
          <w:tcPr>
            <w:tcW w:w="907" w:type="dxa"/>
          </w:tcPr>
          <w:p w:rsidR="00350850" w:rsidRDefault="00E26255" w:rsidP="00A77089">
            <w:r>
              <w:t>a</w:t>
            </w:r>
          </w:p>
        </w:tc>
        <w:tc>
          <w:tcPr>
            <w:tcW w:w="907" w:type="dxa"/>
          </w:tcPr>
          <w:p w:rsidR="00350850" w:rsidRDefault="00E26255" w:rsidP="00A77089">
            <w:r>
              <w:t>e</w:t>
            </w:r>
            <w:bookmarkStart w:id="0" w:name="_GoBack"/>
            <w:bookmarkEnd w:id="0"/>
          </w:p>
        </w:tc>
      </w:tr>
    </w:tbl>
    <w:p w:rsidR="00350850" w:rsidRDefault="00350850" w:rsidP="00350850">
      <w:pPr>
        <w:spacing w:after="0"/>
      </w:pPr>
    </w:p>
    <w:p w:rsidR="00350850" w:rsidRDefault="00350850" w:rsidP="00350850">
      <w:pPr>
        <w:spacing w:after="0"/>
      </w:pPr>
      <w:r>
        <w:t>3.</w:t>
      </w:r>
    </w:p>
    <w:p w:rsidR="00350850" w:rsidRDefault="00350850" w:rsidP="00350850">
      <w:pPr>
        <w:spacing w:after="0"/>
        <w:ind w:left="360"/>
      </w:pPr>
      <w:r>
        <w:t>Összekeveredtek a szólások, közmondások. Tegyél rendet a szólások között!</w:t>
      </w: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5057"/>
        <w:gridCol w:w="5039"/>
      </w:tblGrid>
      <w:tr w:rsidR="00350850" w:rsidTr="00350850">
        <w:tc>
          <w:tcPr>
            <w:tcW w:w="5057" w:type="dxa"/>
          </w:tcPr>
          <w:p w:rsidR="00350850" w:rsidRDefault="00350850" w:rsidP="00350850">
            <w:pPr>
              <w:pStyle w:val="Listaszerbekezds"/>
              <w:numPr>
                <w:ilvl w:val="0"/>
                <w:numId w:val="3"/>
              </w:numPr>
            </w:pPr>
            <w:r>
              <w:t>Ki korán kel, olyan a fogadjisten.</w:t>
            </w:r>
          </w:p>
          <w:p w:rsidR="00350850" w:rsidRDefault="00350850" w:rsidP="00350850">
            <w:pPr>
              <w:pStyle w:val="Listaszerbekezds"/>
              <w:numPr>
                <w:ilvl w:val="0"/>
                <w:numId w:val="3"/>
              </w:numPr>
            </w:pPr>
            <w:r>
              <w:t>Aranyat lel, ahol nincs.</w:t>
            </w:r>
          </w:p>
          <w:p w:rsidR="00350850" w:rsidRDefault="00350850" w:rsidP="00350850">
            <w:pPr>
              <w:pStyle w:val="Listaszerbekezds"/>
              <w:numPr>
                <w:ilvl w:val="0"/>
                <w:numId w:val="3"/>
              </w:numPr>
            </w:pPr>
            <w:r>
              <w:t>Ott ne keress, amint szaladsz.</w:t>
            </w:r>
          </w:p>
          <w:p w:rsidR="00350850" w:rsidRDefault="00350850" w:rsidP="00350850">
            <w:pPr>
              <w:pStyle w:val="Listaszerbekezds"/>
              <w:numPr>
                <w:ilvl w:val="0"/>
                <w:numId w:val="3"/>
              </w:numPr>
            </w:pPr>
            <w:r>
              <w:t>Úgy haladsz, kinek kedves a kalitka.</w:t>
            </w:r>
          </w:p>
          <w:p w:rsidR="00350850" w:rsidRDefault="00350850" w:rsidP="00350850">
            <w:pPr>
              <w:pStyle w:val="Listaszerbekezds"/>
              <w:numPr>
                <w:ilvl w:val="0"/>
                <w:numId w:val="3"/>
              </w:numPr>
            </w:pPr>
            <w:r>
              <w:t>Olyan madár ritka, amilyen a mosdó.</w:t>
            </w:r>
          </w:p>
          <w:p w:rsidR="00350850" w:rsidRDefault="00350850" w:rsidP="00350850">
            <w:pPr>
              <w:pStyle w:val="Listaszerbekezds"/>
              <w:numPr>
                <w:ilvl w:val="0"/>
                <w:numId w:val="3"/>
              </w:numPr>
            </w:pPr>
            <w:r>
              <w:t>Olyan a törölköző, amilyen az adjonisten.</w:t>
            </w:r>
          </w:p>
        </w:tc>
        <w:tc>
          <w:tcPr>
            <w:tcW w:w="5039" w:type="dxa"/>
          </w:tcPr>
          <w:p w:rsidR="00350850" w:rsidRDefault="00350850" w:rsidP="00350850">
            <w:r>
              <w:t xml:space="preserve">      </w:t>
            </w:r>
            <w:r>
              <w:t>Ki korán kel, aranyat lel.</w:t>
            </w:r>
          </w:p>
          <w:p w:rsidR="00350850" w:rsidRDefault="00350850" w:rsidP="00350850">
            <w:pPr>
              <w:ind w:left="360"/>
            </w:pPr>
            <w:r>
              <w:t>Amilyen az adjonisten, olyan a fogadjisten.</w:t>
            </w:r>
          </w:p>
          <w:p w:rsidR="00350850" w:rsidRDefault="00350850" w:rsidP="00350850">
            <w:pPr>
              <w:ind w:left="360"/>
            </w:pPr>
            <w:r>
              <w:t>Olyan a törölköző, amilyen a mosdó.</w:t>
            </w:r>
          </w:p>
          <w:p w:rsidR="00350850" w:rsidRDefault="00350850" w:rsidP="00350850">
            <w:pPr>
              <w:ind w:left="360"/>
            </w:pPr>
            <w:r>
              <w:t>Ott ne keress, ahol nincs.</w:t>
            </w:r>
          </w:p>
          <w:p w:rsidR="00350850" w:rsidRDefault="00350850" w:rsidP="00350850">
            <w:pPr>
              <w:ind w:left="360"/>
            </w:pPr>
            <w:r>
              <w:t>Olyan madár ritka, kinek kedves a kalitka.</w:t>
            </w:r>
          </w:p>
          <w:p w:rsidR="00350850" w:rsidRDefault="00350850" w:rsidP="00350850">
            <w:pPr>
              <w:ind w:left="360"/>
            </w:pPr>
            <w:r>
              <w:t>Amint szaladsz, úgy haladsz.</w:t>
            </w:r>
          </w:p>
        </w:tc>
      </w:tr>
    </w:tbl>
    <w:p w:rsidR="00350850" w:rsidRDefault="00350850" w:rsidP="00350850">
      <w:pPr>
        <w:spacing w:after="0"/>
        <w:ind w:left="360"/>
      </w:pPr>
    </w:p>
    <w:p w:rsidR="00350850" w:rsidRDefault="00350850" w:rsidP="00141F80">
      <w:pPr>
        <w:spacing w:after="0"/>
        <w:ind w:left="360"/>
      </w:pPr>
    </w:p>
    <w:p w:rsidR="00350850" w:rsidRDefault="00350850" w:rsidP="00141F80">
      <w:pPr>
        <w:spacing w:after="0"/>
        <w:ind w:left="360"/>
      </w:pPr>
    </w:p>
    <w:p w:rsidR="00141F80" w:rsidRDefault="00141F80" w:rsidP="00141F80">
      <w:pPr>
        <w:spacing w:after="0"/>
        <w:ind w:left="360"/>
      </w:pPr>
    </w:p>
    <w:sectPr w:rsidR="00141F80" w:rsidSect="00C671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32B2"/>
    <w:multiLevelType w:val="hybridMultilevel"/>
    <w:tmpl w:val="AADA00CE"/>
    <w:lvl w:ilvl="0" w:tplc="9A02D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A7292"/>
    <w:multiLevelType w:val="hybridMultilevel"/>
    <w:tmpl w:val="AADA00CE"/>
    <w:lvl w:ilvl="0" w:tplc="9A02D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B0A1D"/>
    <w:multiLevelType w:val="hybridMultilevel"/>
    <w:tmpl w:val="C2745FC8"/>
    <w:lvl w:ilvl="0" w:tplc="5210C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53232"/>
    <w:multiLevelType w:val="hybridMultilevel"/>
    <w:tmpl w:val="DA84A3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DC"/>
    <w:rsid w:val="000E1840"/>
    <w:rsid w:val="00141F80"/>
    <w:rsid w:val="00350850"/>
    <w:rsid w:val="00C671A9"/>
    <w:rsid w:val="00C97FDC"/>
    <w:rsid w:val="00E2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878D"/>
  <w15:chartTrackingRefBased/>
  <w15:docId w15:val="{56BD6E31-387B-495B-9BD9-1809C5C3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7FDC"/>
    <w:pPr>
      <w:ind w:left="720"/>
      <w:contextualSpacing/>
    </w:pPr>
  </w:style>
  <w:style w:type="table" w:styleId="Rcsostblzat">
    <w:name w:val="Table Grid"/>
    <w:basedOn w:val="Normltblzat"/>
    <w:uiPriority w:val="39"/>
    <w:rsid w:val="00C67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Márta</dc:creator>
  <cp:keywords/>
  <dc:description/>
  <cp:lastModifiedBy>Márta</cp:lastModifiedBy>
  <cp:revision>3</cp:revision>
  <dcterms:created xsi:type="dcterms:W3CDTF">2021-11-06T18:27:00Z</dcterms:created>
  <dcterms:modified xsi:type="dcterms:W3CDTF">2021-11-06T18:55:00Z</dcterms:modified>
</cp:coreProperties>
</file>